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AF" w:rsidRDefault="007859AF" w:rsidP="007859AF">
      <w:bookmarkStart w:id="0" w:name="_GoBack"/>
      <w:bookmarkEnd w:id="0"/>
      <w:r>
        <w:t xml:space="preserve">EMR ASSOCIATE EDITOR REVIEW TEMPLATE 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------------------------------------ </w:t>
      </w:r>
    </w:p>
    <w:p w:rsidR="007859AF" w:rsidRDefault="007859AF" w:rsidP="007859AF">
      <w:r>
        <w:t xml:space="preserve">PART 1 OF 5 </w:t>
      </w:r>
    </w:p>
    <w:p w:rsidR="007859AF" w:rsidRDefault="007859AF" w:rsidP="007859AF"/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Article Log # and Name: 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------------------------------------ </w:t>
      </w:r>
    </w:p>
    <w:p w:rsidR="007859AF" w:rsidRDefault="007859AF" w:rsidP="007859AF"/>
    <w:p w:rsidR="007859AF" w:rsidRDefault="007859AF" w:rsidP="007859AF"/>
    <w:p w:rsidR="007859AF" w:rsidRDefault="007859AF" w:rsidP="007859AF">
      <w:r>
        <w:t xml:space="preserve">PART 2 OF 5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Recommendation (mark 'x' to one option from the list below):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[    ] Accept </w:t>
      </w:r>
    </w:p>
    <w:p w:rsidR="007859AF" w:rsidRDefault="007859AF" w:rsidP="007859AF"/>
    <w:p w:rsidR="007859AF" w:rsidRDefault="007859AF" w:rsidP="007859AF">
      <w:r>
        <w:t xml:space="preserve">[    ] Accept with minor Revisions </w:t>
      </w:r>
    </w:p>
    <w:p w:rsidR="007859AF" w:rsidRDefault="007859AF" w:rsidP="007859AF"/>
    <w:p w:rsidR="007859AF" w:rsidRDefault="007859AF" w:rsidP="007859AF">
      <w:r>
        <w:t xml:space="preserve">[    ] Major Revisions needed </w:t>
      </w:r>
    </w:p>
    <w:p w:rsidR="007859AF" w:rsidRDefault="007859AF" w:rsidP="007859AF"/>
    <w:p w:rsidR="007859AF" w:rsidRDefault="007859AF" w:rsidP="007859AF">
      <w:r>
        <w:t xml:space="preserve">[    ] Reject but invite a new submission </w:t>
      </w:r>
    </w:p>
    <w:p w:rsidR="007859AF" w:rsidRDefault="007859AF" w:rsidP="007859AF"/>
    <w:p w:rsidR="007859AF" w:rsidRDefault="007859AF" w:rsidP="007859AF">
      <w:r>
        <w:t xml:space="preserve">[    ] Reject without possibility to resubmit </w:t>
      </w:r>
    </w:p>
    <w:p w:rsidR="007859AF" w:rsidRDefault="007859AF" w:rsidP="007859AF"/>
    <w:p w:rsidR="007859AF" w:rsidRDefault="007859AF" w:rsidP="007859AF">
      <w:r>
        <w:lastRenderedPageBreak/>
        <w:tab/>
        <w:t xml:space="preserve"> </w:t>
      </w:r>
    </w:p>
    <w:p w:rsidR="007859AF" w:rsidRDefault="007859AF" w:rsidP="007859AF">
      <w:r>
        <w:t xml:space="preserve">------------------------------------ </w:t>
      </w:r>
    </w:p>
    <w:p w:rsidR="007859AF" w:rsidRDefault="007859AF" w:rsidP="007859AF">
      <w:r>
        <w:t xml:space="preserve">PART 3 OF </w:t>
      </w:r>
      <w:proofErr w:type="gramStart"/>
      <w:r>
        <w:t>5  Manuscript</w:t>
      </w:r>
      <w:proofErr w:type="gramEnd"/>
      <w:r>
        <w:t xml:space="preserve"> general quality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For the following questions or statements, select one option from the list below: </w:t>
      </w:r>
    </w:p>
    <w:p w:rsidR="007859AF" w:rsidRDefault="007859AF" w:rsidP="007859AF"/>
    <w:p w:rsidR="007859AF" w:rsidRDefault="007859AF" w:rsidP="007859AF">
      <w:r>
        <w:t>1 Completely Inadequate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>2 Weak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>3 Modest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4 Strong </w:t>
      </w:r>
    </w:p>
    <w:p w:rsidR="007859AF" w:rsidRDefault="007859AF" w:rsidP="007859AF"/>
    <w:p w:rsidR="007859AF" w:rsidRDefault="007859AF" w:rsidP="007859AF">
      <w:r>
        <w:t xml:space="preserve">5 Very Strong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a. Provides insight (deeper understanding) rather than just description or prescription, for both </w:t>
      </w:r>
    </w:p>
    <w:p w:rsidR="007859AF" w:rsidRDefault="007859AF" w:rsidP="007859AF">
      <w:proofErr w:type="gramStart"/>
      <w:r>
        <w:t>practitioners</w:t>
      </w:r>
      <w:proofErr w:type="gramEnd"/>
      <w:r>
        <w:t xml:space="preserve"> and researchers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b. Captures the attention of the reader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lastRenderedPageBreak/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c. Interestingness, innovativeness, and novelty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proofErr w:type="gramStart"/>
      <w:r>
        <w:t>d</w:t>
      </w:r>
      <w:proofErr w:type="gramEnd"/>
      <w:r>
        <w:t xml:space="preserve">. Is relevant to the thoughtful practitioner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e. Deals with relevant management topics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f. Is grounded on relevant academic research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g. Is grounded on relevant theory </w:t>
      </w:r>
    </w:p>
    <w:p w:rsidR="007859AF" w:rsidRDefault="007859AF" w:rsidP="007859AF"/>
    <w:p w:rsidR="007859AF" w:rsidRDefault="007859AF" w:rsidP="007859AF">
      <w:r>
        <w:lastRenderedPageBreak/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h. Is the use of methods and data adequate and </w:t>
      </w:r>
      <w:proofErr w:type="gramStart"/>
      <w:r>
        <w:t>justified</w:t>
      </w:r>
      <w:proofErr w:type="gramEnd"/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proofErr w:type="spellStart"/>
      <w:r>
        <w:t>i</w:t>
      </w:r>
      <w:proofErr w:type="spellEnd"/>
      <w:r>
        <w:t xml:space="preserve">. Potential to influence practice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j. Provides added value from our academic perspectives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k. Provides guidelines for application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lastRenderedPageBreak/>
        <w:t xml:space="preserve">------------------------------------ </w:t>
      </w:r>
    </w:p>
    <w:p w:rsidR="007859AF" w:rsidRDefault="007859AF" w:rsidP="007859AF">
      <w:r>
        <w:t xml:space="preserve">PART 4 OF 5 </w:t>
      </w:r>
    </w:p>
    <w:p w:rsidR="007859AF" w:rsidRDefault="007859AF" w:rsidP="007859AF"/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>Article's Key Strengths: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1.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2.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3.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Article's Key Weaknesses: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1.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2.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3.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------------------------------------ </w:t>
      </w:r>
    </w:p>
    <w:p w:rsidR="007859AF" w:rsidRDefault="007859AF" w:rsidP="007859AF">
      <w:r>
        <w:t xml:space="preserve">PART 5 OF 5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Comments to the Author (be clear and constructive) </w:t>
      </w:r>
    </w:p>
    <w:p w:rsidR="007859AF" w:rsidRDefault="007859AF" w:rsidP="007859AF"/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t xml:space="preserve"> </w:t>
      </w:r>
    </w:p>
    <w:p w:rsidR="007859AF" w:rsidRDefault="007859AF" w:rsidP="007859AF">
      <w:r>
        <w:lastRenderedPageBreak/>
        <w:t xml:space="preserve"> </w:t>
      </w:r>
    </w:p>
    <w:p w:rsidR="00F34268" w:rsidRDefault="005072BF">
      <w:r>
        <w:t xml:space="preserve"> </w:t>
      </w:r>
    </w:p>
    <w:sectPr w:rsidR="00F3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AF"/>
    <w:rsid w:val="005072BF"/>
    <w:rsid w:val="007859AF"/>
    <w:rsid w:val="0093000E"/>
    <w:rsid w:val="00E9366D"/>
    <w:rsid w:val="00F3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88972-F759-4022-9FF8-4AA363D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bepress-user</dc:creator>
  <cp:keywords/>
  <dc:description/>
  <cp:lastModifiedBy>bepress-user</cp:lastModifiedBy>
  <cp:revision>2</cp:revision>
  <dcterms:created xsi:type="dcterms:W3CDTF">2015-03-10T23:42:00Z</dcterms:created>
  <dcterms:modified xsi:type="dcterms:W3CDTF">2015-03-10T23:42:00Z</dcterms:modified>
</cp:coreProperties>
</file>